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C093" w14:textId="77777777" w:rsidR="00576108" w:rsidRDefault="00576108" w:rsidP="0086766A">
      <w:pPr>
        <w:pStyle w:val="Kop1"/>
        <w:ind w:left="5664" w:firstLine="708"/>
      </w:pPr>
    </w:p>
    <w:p w14:paraId="40A6F580" w14:textId="77777777" w:rsidR="00576108" w:rsidRDefault="00576108" w:rsidP="0086766A">
      <w:pPr>
        <w:pStyle w:val="Kop1"/>
        <w:ind w:left="5664" w:firstLine="708"/>
      </w:pPr>
    </w:p>
    <w:p w14:paraId="2F8E95AB" w14:textId="54C1701E" w:rsidR="0086766A" w:rsidRDefault="00566383" w:rsidP="0086766A">
      <w:pPr>
        <w:pStyle w:val="Kop1"/>
        <w:ind w:left="5664" w:firstLine="708"/>
      </w:pPr>
      <w:r>
        <w:rPr>
          <w:rFonts w:ascii="Trebuchet MS" w:hAnsi="Trebuchet MS"/>
          <w:b/>
          <w:noProof/>
          <w:sz w:val="72"/>
          <w:szCs w:val="72"/>
        </w:rPr>
        <w:drawing>
          <wp:inline distT="0" distB="0" distL="0" distR="0" wp14:anchorId="1BF717F3" wp14:editId="715E9213">
            <wp:extent cx="1328627" cy="1085899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 Schuthoek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19" cy="10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44C">
        <w:rPr>
          <w:noProof/>
        </w:rPr>
        <w:drawing>
          <wp:inline distT="0" distB="0" distL="0" distR="0" wp14:anchorId="5098928A" wp14:editId="02B4AC1B">
            <wp:extent cx="1211440" cy="892810"/>
            <wp:effectExtent l="0" t="0" r="825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11" cy="926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850C0" w14:textId="25093E09" w:rsidR="001E587F" w:rsidRPr="00A14765" w:rsidRDefault="00A14765" w:rsidP="003C5331">
      <w:pPr>
        <w:pStyle w:val="Kop1"/>
        <w:rPr>
          <w:sz w:val="44"/>
          <w:szCs w:val="44"/>
        </w:rPr>
      </w:pPr>
      <w:r w:rsidRPr="00A14765">
        <w:rPr>
          <w:sz w:val="44"/>
          <w:szCs w:val="44"/>
        </w:rPr>
        <w:t>Plan</w:t>
      </w:r>
      <w:r w:rsidR="0086766A" w:rsidRPr="00A14765">
        <w:rPr>
          <w:sz w:val="44"/>
          <w:szCs w:val="44"/>
        </w:rPr>
        <w:t xml:space="preserve"> </w:t>
      </w:r>
      <w:r w:rsidR="00B56CA7" w:rsidRPr="00A14765">
        <w:rPr>
          <w:sz w:val="44"/>
          <w:szCs w:val="44"/>
        </w:rPr>
        <w:t>heropening school</w:t>
      </w:r>
      <w:r w:rsidR="00855EC5">
        <w:rPr>
          <w:sz w:val="44"/>
          <w:szCs w:val="44"/>
        </w:rPr>
        <w:t xml:space="preserve"> 8 juni 2020</w:t>
      </w:r>
      <w:r w:rsidR="0086766A" w:rsidRPr="00A14765">
        <w:rPr>
          <w:sz w:val="44"/>
          <w:szCs w:val="44"/>
        </w:rPr>
        <w:t xml:space="preserve">                              </w:t>
      </w:r>
      <w:r w:rsidR="00064F0C" w:rsidRPr="00A14765">
        <w:rPr>
          <w:sz w:val="44"/>
          <w:szCs w:val="4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331" w14:paraId="2A56A8B4" w14:textId="77777777" w:rsidTr="003C5331">
        <w:tc>
          <w:tcPr>
            <w:tcW w:w="9062" w:type="dxa"/>
          </w:tcPr>
          <w:tbl>
            <w:tblPr>
              <w:tblStyle w:val="Rastertabel5donker-Accent5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3C5331" w14:paraId="6B6DB23E" w14:textId="77777777" w:rsidTr="00C70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8" w:type="dxa"/>
                  <w:shd w:val="clear" w:color="auto" w:fill="2F5496" w:themeFill="accent1" w:themeFillShade="BF"/>
                </w:tcPr>
                <w:p w14:paraId="12EEAC4C" w14:textId="44D00671" w:rsidR="003C5331" w:rsidRDefault="0046021F">
                  <w:r>
                    <w:t>OBS De Schuthoek</w:t>
                  </w:r>
                </w:p>
              </w:tc>
              <w:tc>
                <w:tcPr>
                  <w:tcW w:w="4418" w:type="dxa"/>
                </w:tcPr>
                <w:p w14:paraId="69548B37" w14:textId="25DF7DAC" w:rsidR="003C5331" w:rsidRDefault="008C08A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29 mei 2020</w:t>
                  </w:r>
                </w:p>
              </w:tc>
            </w:tr>
            <w:tr w:rsidR="003C5331" w14:paraId="6B55E7E9" w14:textId="77777777" w:rsidTr="00C70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8" w:type="dxa"/>
                  <w:shd w:val="clear" w:color="auto" w:fill="2F5496" w:themeFill="accent1" w:themeFillShade="BF"/>
                </w:tcPr>
                <w:p w14:paraId="6A5BD8A0" w14:textId="77777777" w:rsidR="003C5331" w:rsidRDefault="003C5331">
                  <w:r>
                    <w:t xml:space="preserve">Verantwoordelijk </w:t>
                  </w:r>
                </w:p>
              </w:tc>
              <w:tc>
                <w:tcPr>
                  <w:tcW w:w="4418" w:type="dxa"/>
                </w:tcPr>
                <w:p w14:paraId="609265BD" w14:textId="08F15AD0" w:rsidR="003C5331" w:rsidRDefault="004602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Directie en team</w:t>
                  </w:r>
                </w:p>
              </w:tc>
            </w:tr>
            <w:tr w:rsidR="003C5331" w14:paraId="5ED8FB27" w14:textId="77777777" w:rsidTr="00C70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8" w:type="dxa"/>
                  <w:shd w:val="clear" w:color="auto" w:fill="2F5496" w:themeFill="accent1" w:themeFillShade="BF"/>
                </w:tcPr>
                <w:p w14:paraId="59AED732" w14:textId="77777777" w:rsidR="003C5331" w:rsidRDefault="003C5331">
                  <w:r>
                    <w:t xml:space="preserve">Evaluatie </w:t>
                  </w:r>
                </w:p>
              </w:tc>
              <w:tc>
                <w:tcPr>
                  <w:tcW w:w="4418" w:type="dxa"/>
                </w:tcPr>
                <w:p w14:paraId="23827541" w14:textId="340902E8" w:rsidR="003C5331" w:rsidRDefault="004602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Juli 2020</w:t>
                  </w:r>
                </w:p>
              </w:tc>
            </w:tr>
          </w:tbl>
          <w:p w14:paraId="4527FE61" w14:textId="77777777" w:rsidR="003C5331" w:rsidRDefault="003C5331"/>
        </w:tc>
      </w:tr>
      <w:tr w:rsidR="003C5331" w:rsidRPr="00566383" w14:paraId="7A772F41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5992D695" w14:textId="77777777" w:rsidR="003C5331" w:rsidRPr="006B07A2" w:rsidRDefault="003C5331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 xml:space="preserve">Doel: </w:t>
            </w:r>
          </w:p>
          <w:p w14:paraId="7FB13EF8" w14:textId="4C9E58C1" w:rsidR="00375E07" w:rsidRPr="006B07A2" w:rsidRDefault="00D764C9" w:rsidP="0073300F">
            <w:r w:rsidRPr="006B07A2">
              <w:t>D</w:t>
            </w:r>
            <w:r w:rsidR="00A14765">
              <w:t>it plan</w:t>
            </w:r>
            <w:r w:rsidRPr="006B07A2">
              <w:t xml:space="preserve"> heeft in eerste instantie het doel om als richtlijn te dienen voor de wijze waarop wij de school</w:t>
            </w:r>
            <w:r w:rsidR="00A14765">
              <w:t xml:space="preserve"> </w:t>
            </w:r>
            <w:r w:rsidRPr="006B07A2">
              <w:t>kunnen heropenen zodat wij onze onderwijstaak (sociaal-emotioneel</w:t>
            </w:r>
            <w:r w:rsidR="00CE2423" w:rsidRPr="006B07A2">
              <w:t xml:space="preserve">, cognitief en vakinhoudelijk) zo goed mogelijk vorm en inhoud kunnen geven. Daarbij willen we de mogelijkheid om het coronavirus door te geven zo veel mogelijk beperken. We streven naar een </w:t>
            </w:r>
            <w:r w:rsidR="00005F81" w:rsidRPr="006B07A2">
              <w:t>school als ‘</w:t>
            </w:r>
            <w:r w:rsidR="006B07A2" w:rsidRPr="006B07A2">
              <w:t>ongevaarlijke</w:t>
            </w:r>
            <w:r w:rsidR="00005F81" w:rsidRPr="006B07A2">
              <w:t xml:space="preserve"> zone’ voor leerlingen en medewerkers. </w:t>
            </w:r>
          </w:p>
          <w:p w14:paraId="4D9CC402" w14:textId="77777777" w:rsidR="00005F81" w:rsidRPr="006B07A2" w:rsidRDefault="00005F81" w:rsidP="0073300F"/>
          <w:p w14:paraId="5795B63B" w14:textId="19E0A77B" w:rsidR="00005F81" w:rsidRPr="006B07A2" w:rsidRDefault="00005F81" w:rsidP="0073300F">
            <w:r w:rsidRPr="006B07A2">
              <w:t xml:space="preserve">De invulling </w:t>
            </w:r>
            <w:r w:rsidR="00A14765">
              <w:t>van dit plan is gebaseerd op:</w:t>
            </w:r>
          </w:p>
          <w:p w14:paraId="7B271E6B" w14:textId="77777777" w:rsidR="00005F81" w:rsidRPr="006B07A2" w:rsidRDefault="00005F81" w:rsidP="00005F81">
            <w:pPr>
              <w:pStyle w:val="Lijstalinea"/>
              <w:numPr>
                <w:ilvl w:val="0"/>
                <w:numId w:val="10"/>
              </w:numPr>
            </w:pPr>
            <w:r w:rsidRPr="006B07A2">
              <w:t>Het RIVM/GGD-advies</w:t>
            </w:r>
          </w:p>
          <w:p w14:paraId="7BBA4873" w14:textId="7C3196A9" w:rsidR="00005F81" w:rsidRPr="006B07A2" w:rsidRDefault="00005F81" w:rsidP="00005F81">
            <w:pPr>
              <w:pStyle w:val="Lijstalinea"/>
              <w:numPr>
                <w:ilvl w:val="0"/>
                <w:numId w:val="10"/>
              </w:numPr>
            </w:pPr>
            <w:r w:rsidRPr="006B07A2">
              <w:t>Afspraken op bestuursniveau</w:t>
            </w:r>
            <w:r w:rsidR="00381C6F" w:rsidRPr="006B07A2">
              <w:t xml:space="preserve"> Bijeen</w:t>
            </w:r>
            <w:r w:rsidR="00751851">
              <w:t>, maatwerk per school</w:t>
            </w:r>
          </w:p>
          <w:p w14:paraId="4490EF6C" w14:textId="1B03AC3C" w:rsidR="00005F81" w:rsidRPr="006B07A2" w:rsidRDefault="00005F81" w:rsidP="00005F81">
            <w:pPr>
              <w:pStyle w:val="Lijstalinea"/>
              <w:numPr>
                <w:ilvl w:val="0"/>
                <w:numId w:val="10"/>
              </w:numPr>
            </w:pPr>
            <w:r w:rsidRPr="006B07A2">
              <w:t>Afspraken op schoolniveau (</w:t>
            </w:r>
            <w:r w:rsidR="00381C6F" w:rsidRPr="006B07A2">
              <w:t>team</w:t>
            </w:r>
            <w:r w:rsidR="00503FB2">
              <w:t>, realisatie en uitvoering plan</w:t>
            </w:r>
            <w:r w:rsidR="00381C6F" w:rsidRPr="006B07A2">
              <w:t>, MR</w:t>
            </w:r>
            <w:r w:rsidR="00503FB2">
              <w:t>, adviesrecht plan</w:t>
            </w:r>
            <w:r w:rsidR="00381C6F" w:rsidRPr="006B07A2">
              <w:t>)</w:t>
            </w:r>
          </w:p>
          <w:p w14:paraId="6B94D189" w14:textId="78B3BA91" w:rsidR="00A91564" w:rsidRDefault="00751851" w:rsidP="00005F81">
            <w:pPr>
              <w:pStyle w:val="Lijstalinea"/>
              <w:numPr>
                <w:ilvl w:val="0"/>
                <w:numId w:val="10"/>
              </w:numPr>
            </w:pPr>
            <w:r>
              <w:t>Het protocol vanuit de PO raad is richtinggevend, met andere woorden een advies</w:t>
            </w:r>
          </w:p>
          <w:p w14:paraId="22093DBF" w14:textId="77777777" w:rsidR="00751851" w:rsidRPr="006B07A2" w:rsidRDefault="00751851" w:rsidP="00005F81">
            <w:pPr>
              <w:pStyle w:val="Lijstalinea"/>
              <w:numPr>
                <w:ilvl w:val="0"/>
                <w:numId w:val="10"/>
              </w:numPr>
            </w:pPr>
          </w:p>
          <w:p w14:paraId="142635E0" w14:textId="77777777" w:rsidR="0086766A" w:rsidRDefault="0086766A" w:rsidP="008C08A4"/>
          <w:p w14:paraId="18F497FB" w14:textId="3D9B9169" w:rsidR="008C08A4" w:rsidRPr="006B07A2" w:rsidRDefault="008C08A4" w:rsidP="008C08A4"/>
        </w:tc>
      </w:tr>
      <w:tr w:rsidR="003C5331" w:rsidRPr="00566383" w14:paraId="4A85282A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495CBDDC" w14:textId="77777777" w:rsidR="003C5331" w:rsidRPr="006B07A2" w:rsidRDefault="003C5331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Afspraken:</w:t>
            </w:r>
          </w:p>
          <w:p w14:paraId="5DD5F2BE" w14:textId="32817957" w:rsidR="00D160D5" w:rsidRPr="006B07A2" w:rsidRDefault="00645BB6" w:rsidP="008C08A4">
            <w:pPr>
              <w:pStyle w:val="Lijstalinea"/>
              <w:numPr>
                <w:ilvl w:val="0"/>
                <w:numId w:val="1"/>
              </w:numPr>
            </w:pPr>
            <w:r w:rsidRPr="00645BB6">
              <w:t>De kinderen gaan in principe naar school van 8.45 uur tot 1</w:t>
            </w:r>
            <w:r w:rsidR="008C08A4">
              <w:t>4.00 uur</w:t>
            </w:r>
          </w:p>
          <w:p w14:paraId="2D4AECD4" w14:textId="51F63031" w:rsidR="00D82053" w:rsidRPr="006B07A2" w:rsidRDefault="00381C6F" w:rsidP="008C08A4">
            <w:pPr>
              <w:pStyle w:val="Lijstalinea"/>
              <w:numPr>
                <w:ilvl w:val="0"/>
                <w:numId w:val="1"/>
              </w:numPr>
            </w:pPr>
            <w:r w:rsidRPr="006B07A2">
              <w:t xml:space="preserve">We proberen </w:t>
            </w:r>
            <w:r w:rsidR="00A14765">
              <w:t xml:space="preserve">zoveel mogelijk </w:t>
            </w:r>
            <w:r w:rsidRPr="006B07A2">
              <w:t>1,5 m</w:t>
            </w:r>
            <w:r w:rsidR="00A14765">
              <w:t xml:space="preserve">eter afstand te creëren </w:t>
            </w:r>
            <w:r w:rsidR="00645BB6">
              <w:t>voor de volwassenen</w:t>
            </w:r>
          </w:p>
          <w:p w14:paraId="2491477B" w14:textId="72B16ED2" w:rsidR="00A62013" w:rsidRPr="006B07A2" w:rsidRDefault="003C2330" w:rsidP="003C5331">
            <w:pPr>
              <w:pStyle w:val="Lijstalinea"/>
              <w:numPr>
                <w:ilvl w:val="0"/>
                <w:numId w:val="1"/>
              </w:numPr>
            </w:pPr>
            <w:r>
              <w:t xml:space="preserve">Alle kinderen gaan in principe naar school tenzij er sprake is van hoesten, koorts. Dan blijft het kind en gezin thuis. </w:t>
            </w:r>
            <w:r w:rsidR="00E502FE">
              <w:t>Hier gaan we ons zeer strikt aan houden</w:t>
            </w:r>
            <w:r w:rsidR="008C08A4">
              <w:t>, altijd in overleg met de directeur</w:t>
            </w:r>
          </w:p>
          <w:p w14:paraId="50DEFAF4" w14:textId="65B9A516" w:rsidR="005405A3" w:rsidRPr="00645BB6" w:rsidRDefault="00381C6F" w:rsidP="003C5331">
            <w:pPr>
              <w:pStyle w:val="Lijstalinea"/>
              <w:numPr>
                <w:ilvl w:val="0"/>
                <w:numId w:val="1"/>
              </w:numPr>
            </w:pPr>
            <w:r w:rsidRPr="00645BB6">
              <w:t xml:space="preserve">De pauzehap en drinken in de groep. </w:t>
            </w:r>
          </w:p>
          <w:p w14:paraId="285D56D0" w14:textId="45BF7F70" w:rsidR="000113C4" w:rsidRPr="006B07A2" w:rsidRDefault="000113C4" w:rsidP="003C5331">
            <w:pPr>
              <w:pStyle w:val="Lijstalinea"/>
              <w:numPr>
                <w:ilvl w:val="0"/>
                <w:numId w:val="1"/>
              </w:numPr>
            </w:pPr>
            <w:r w:rsidRPr="006B07A2">
              <w:t xml:space="preserve">Jassen en tassen worden in de groep bewaard, niet aan de kapstokken. </w:t>
            </w:r>
          </w:p>
          <w:p w14:paraId="5FFCDBCE" w14:textId="41699A54" w:rsidR="001D1E97" w:rsidRPr="006B07A2" w:rsidRDefault="008C08A4" w:rsidP="00CF2B20">
            <w:pPr>
              <w:pStyle w:val="Lijstalinea"/>
              <w:numPr>
                <w:ilvl w:val="0"/>
                <w:numId w:val="1"/>
              </w:numPr>
            </w:pPr>
            <w:r>
              <w:t>Traktaties zijn niet toegestaan op school</w:t>
            </w:r>
          </w:p>
          <w:p w14:paraId="278C433C" w14:textId="77777777" w:rsidR="00381C6F" w:rsidRPr="006B07A2" w:rsidRDefault="00381C6F" w:rsidP="003C5331">
            <w:pPr>
              <w:pStyle w:val="Lijstalinea"/>
              <w:numPr>
                <w:ilvl w:val="0"/>
                <w:numId w:val="1"/>
              </w:numPr>
            </w:pPr>
          </w:p>
          <w:p w14:paraId="6A0E9632" w14:textId="77777777" w:rsidR="00B07512" w:rsidRPr="006B07A2" w:rsidRDefault="00B07512" w:rsidP="0086766A"/>
          <w:p w14:paraId="5B3CE760" w14:textId="60EC7342" w:rsidR="0086766A" w:rsidRPr="006B07A2" w:rsidRDefault="0086766A" w:rsidP="0086766A"/>
        </w:tc>
      </w:tr>
      <w:tr w:rsidR="00BD1D62" w:rsidRPr="00566383" w14:paraId="433829E4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1DBD61DB" w14:textId="77777777" w:rsidR="00BD1D62" w:rsidRPr="006B07A2" w:rsidRDefault="00BD1D62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Inrichting van de ruimtes:</w:t>
            </w:r>
          </w:p>
          <w:p w14:paraId="0A695139" w14:textId="2460B753" w:rsidR="00021957" w:rsidRPr="00645BB6" w:rsidRDefault="002F5CEE" w:rsidP="00021957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645BB6">
              <w:t>Advies RIVM</w:t>
            </w:r>
            <w:r w:rsidR="00381C6F" w:rsidRPr="00645BB6">
              <w:t>.</w:t>
            </w:r>
            <w:r w:rsidR="00DE3139" w:rsidRPr="00645BB6">
              <w:t xml:space="preserve"> Richtlijn </w:t>
            </w:r>
            <w:r w:rsidR="00381C6F" w:rsidRPr="00645BB6">
              <w:t>1,5 m afstand</w:t>
            </w:r>
          </w:p>
          <w:p w14:paraId="2D65A2AD" w14:textId="6F51F0EC" w:rsidR="003C2330" w:rsidRPr="00645BB6" w:rsidRDefault="003C2330" w:rsidP="00021957">
            <w:pPr>
              <w:pStyle w:val="Lijstalinea"/>
              <w:numPr>
                <w:ilvl w:val="0"/>
                <w:numId w:val="1"/>
              </w:numPr>
            </w:pPr>
            <w:r w:rsidRPr="00645BB6">
              <w:t>Plein: markeringspunten met blauwe kruizen aangegeven</w:t>
            </w:r>
          </w:p>
          <w:p w14:paraId="35948F10" w14:textId="4E438279" w:rsidR="00055EBB" w:rsidRPr="00645BB6" w:rsidRDefault="00055EBB" w:rsidP="00021957">
            <w:pPr>
              <w:pStyle w:val="Lijstalinea"/>
              <w:numPr>
                <w:ilvl w:val="0"/>
                <w:numId w:val="1"/>
              </w:numPr>
            </w:pPr>
            <w:r w:rsidRPr="00645BB6">
              <w:t>Bij de verschillende ingangen op beide locaties worden lijnen gemaakt</w:t>
            </w:r>
          </w:p>
          <w:p w14:paraId="0D95A8E8" w14:textId="4009C1F4" w:rsidR="003C2330" w:rsidRPr="00645BB6" w:rsidRDefault="003C2330" w:rsidP="00021957">
            <w:pPr>
              <w:pStyle w:val="Lijstalinea"/>
              <w:numPr>
                <w:ilvl w:val="0"/>
                <w:numId w:val="1"/>
              </w:numPr>
            </w:pPr>
            <w:r w:rsidRPr="00645BB6">
              <w:t>Er worden looproutes in de school gerealiseerd met blauwe lijnen</w:t>
            </w:r>
          </w:p>
          <w:p w14:paraId="7008189A" w14:textId="1569A8F3" w:rsidR="001B5179" w:rsidRPr="00645BB6" w:rsidRDefault="00080A04" w:rsidP="00381C6F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De </w:t>
            </w:r>
            <w:r w:rsidR="00381C6F" w:rsidRPr="00645BB6">
              <w:t xml:space="preserve">sporthal/gymzaal </w:t>
            </w:r>
            <w:r>
              <w:t>worden nog niet gebruikt</w:t>
            </w:r>
          </w:p>
          <w:p w14:paraId="320B587C" w14:textId="792C2034" w:rsidR="00381C6F" w:rsidRPr="00645BB6" w:rsidRDefault="00381C6F" w:rsidP="00381C6F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645BB6">
              <w:t>Bij de grotere groepen gebruik maken van een nevenruimte (BSO)</w:t>
            </w:r>
          </w:p>
          <w:p w14:paraId="2CDC70F0" w14:textId="34E44531" w:rsidR="003C2330" w:rsidRPr="00645BB6" w:rsidRDefault="003C2330" w:rsidP="00381C6F">
            <w:pPr>
              <w:pStyle w:val="Lijstalinea"/>
              <w:numPr>
                <w:ilvl w:val="0"/>
                <w:numId w:val="1"/>
              </w:numPr>
            </w:pPr>
            <w:r w:rsidRPr="00645BB6">
              <w:t>Personeelskamer wordt niet als zodanig gebruikt</w:t>
            </w:r>
          </w:p>
          <w:p w14:paraId="014B5CEA" w14:textId="4CA4F998" w:rsidR="0086766A" w:rsidRPr="006B07A2" w:rsidRDefault="0086766A" w:rsidP="001B5179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C5331" w:rsidRPr="00566383" w14:paraId="70E251E6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5AB2E5B9" w14:textId="77777777" w:rsidR="006D4420" w:rsidRPr="006B07A2" w:rsidRDefault="006D4420">
            <w:pPr>
              <w:rPr>
                <w:b/>
                <w:bCs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lastRenderedPageBreak/>
              <w:t>Communicatie naar ouders:</w:t>
            </w:r>
          </w:p>
          <w:p w14:paraId="0FBFB22A" w14:textId="77777777" w:rsidR="00080A04" w:rsidRDefault="003419FF" w:rsidP="002338EE">
            <w:pPr>
              <w:pStyle w:val="Lijstalinea"/>
              <w:numPr>
                <w:ilvl w:val="0"/>
                <w:numId w:val="2"/>
              </w:numPr>
            </w:pPr>
            <w:r>
              <w:t>Op vrijdag 2</w:t>
            </w:r>
            <w:r w:rsidR="00080A04">
              <w:t xml:space="preserve">9 mei </w:t>
            </w:r>
            <w:r>
              <w:t xml:space="preserve">l worden alle ouders geïnformeerd </w:t>
            </w:r>
            <w:r w:rsidR="00080A04">
              <w:t>over de heropening van de scholen</w:t>
            </w:r>
          </w:p>
          <w:p w14:paraId="15C82149" w14:textId="57CDDDB8" w:rsidR="00C021F6" w:rsidRDefault="006068EF" w:rsidP="002338EE">
            <w:pPr>
              <w:pStyle w:val="Lijstalinea"/>
              <w:numPr>
                <w:ilvl w:val="0"/>
                <w:numId w:val="2"/>
              </w:numPr>
            </w:pPr>
            <w:r>
              <w:t xml:space="preserve">Verdere communicatie via de gebruikelijke info kanalen zoals </w:t>
            </w:r>
            <w:r w:rsidR="00645BB6">
              <w:t>gebruikelijk</w:t>
            </w:r>
          </w:p>
          <w:p w14:paraId="292230D6" w14:textId="6CC3D95E" w:rsidR="00564BF4" w:rsidRDefault="00564BF4" w:rsidP="002338EE">
            <w:pPr>
              <w:pStyle w:val="Lijstalinea"/>
              <w:numPr>
                <w:ilvl w:val="0"/>
                <w:numId w:val="2"/>
              </w:numPr>
            </w:pPr>
            <w:r>
              <w:t>De groepsleerkrachten verzorgen de info naar de ouders over de groepsafspraken. Deze kunnen iets afwijken van elkaar vanwege de verschillende leeftijden</w:t>
            </w:r>
          </w:p>
          <w:p w14:paraId="3076D540" w14:textId="30266891" w:rsidR="00080A04" w:rsidRDefault="00080A04" w:rsidP="002338EE">
            <w:pPr>
              <w:pStyle w:val="Lijstalinea"/>
              <w:numPr>
                <w:ilvl w:val="0"/>
                <w:numId w:val="2"/>
              </w:numPr>
            </w:pPr>
            <w:r>
              <w:t>Er wordt geen online onderwijs meer verzorgd vanaf 8 juni</w:t>
            </w:r>
          </w:p>
          <w:p w14:paraId="5758424F" w14:textId="50C9E786" w:rsidR="003419FF" w:rsidRPr="006B07A2" w:rsidRDefault="003419FF" w:rsidP="00645BB6">
            <w:pPr>
              <w:pStyle w:val="Lijstalinea"/>
              <w:numPr>
                <w:ilvl w:val="0"/>
                <w:numId w:val="2"/>
              </w:numPr>
            </w:pPr>
            <w:r>
              <w:t xml:space="preserve">Dit plan en het protocol </w:t>
            </w:r>
            <w:r w:rsidR="0066713A">
              <w:t>“</w:t>
            </w:r>
            <w:r w:rsidR="00080A04">
              <w:t>heropening scholen</w:t>
            </w:r>
            <w:r w:rsidR="0066713A">
              <w:t>”</w:t>
            </w:r>
            <w:r w:rsidR="00645BB6">
              <w:t xml:space="preserve"> </w:t>
            </w:r>
            <w:r>
              <w:t>worden gepubliceerd op de website</w:t>
            </w:r>
          </w:p>
          <w:p w14:paraId="69DEA6A5" w14:textId="260DFB5E" w:rsidR="005405A3" w:rsidRDefault="005405A3" w:rsidP="002338EE">
            <w:pPr>
              <w:pStyle w:val="Lijstalinea"/>
              <w:numPr>
                <w:ilvl w:val="0"/>
                <w:numId w:val="2"/>
              </w:numPr>
            </w:pPr>
            <w:r w:rsidRPr="006B07A2">
              <w:t xml:space="preserve">Ouders </w:t>
            </w:r>
            <w:r w:rsidR="00080A04">
              <w:t xml:space="preserve">en externen </w:t>
            </w:r>
            <w:r w:rsidRPr="006B07A2">
              <w:t xml:space="preserve">zijn niet welkom </w:t>
            </w:r>
            <w:r w:rsidR="009B0C48" w:rsidRPr="006B07A2">
              <w:t>in de school</w:t>
            </w:r>
            <w:r w:rsidR="00080A04">
              <w:t xml:space="preserve"> of op het schoolplein</w:t>
            </w:r>
            <w:r w:rsidR="009B0C48" w:rsidRPr="006B07A2">
              <w:t xml:space="preserve"> Kinderen voor school/buiten het hek halen en brengen. </w:t>
            </w:r>
            <w:r w:rsidR="0005777C" w:rsidRPr="006B07A2">
              <w:t xml:space="preserve">Bij het halen en brengen de onderlinge afstand van anderhalve meter dient </w:t>
            </w:r>
            <w:r w:rsidR="00172925" w:rsidRPr="006B07A2">
              <w:t xml:space="preserve">te worden gerespecteerd. </w:t>
            </w:r>
            <w:r w:rsidR="00394CF4" w:rsidRPr="006B07A2">
              <w:t>Op markeringspunten kan gewacht worden</w:t>
            </w:r>
            <w:r w:rsidR="003C2330">
              <w:t xml:space="preserve"> op minimaal 1.5 meter afstand</w:t>
            </w:r>
          </w:p>
          <w:p w14:paraId="78695F2C" w14:textId="046EE705" w:rsidR="0005174B" w:rsidRPr="006B07A2" w:rsidRDefault="0005174B" w:rsidP="00645BB6">
            <w:pPr>
              <w:pStyle w:val="Lijstalinea"/>
              <w:numPr>
                <w:ilvl w:val="0"/>
                <w:numId w:val="2"/>
              </w:numPr>
            </w:pPr>
            <w:r>
              <w:t>Kinderen mogen niet eerder dan 5 minuten voor aanvang aankomen op school</w:t>
            </w:r>
          </w:p>
          <w:p w14:paraId="11EDB493" w14:textId="7CD8C0EE" w:rsidR="00984BF2" w:rsidRPr="006B07A2" w:rsidRDefault="00E516D4" w:rsidP="00080A04">
            <w:pPr>
              <w:pStyle w:val="Lijstalinea"/>
              <w:numPr>
                <w:ilvl w:val="0"/>
                <w:numId w:val="2"/>
              </w:numPr>
            </w:pPr>
            <w:r w:rsidRPr="006B07A2">
              <w:t xml:space="preserve">Oudergesprekken </w:t>
            </w:r>
            <w:r w:rsidR="00080A04">
              <w:t xml:space="preserve">worden alleen </w:t>
            </w:r>
            <w:r w:rsidR="00394CF4" w:rsidRPr="006B07A2">
              <w:t>telefonisch</w:t>
            </w:r>
            <w:r w:rsidR="00080A04">
              <w:t xml:space="preserve"> gevoerd</w:t>
            </w:r>
          </w:p>
          <w:p w14:paraId="2A0201EF" w14:textId="5012B4E5" w:rsidR="00A47038" w:rsidRDefault="00080A04" w:rsidP="002338EE">
            <w:pPr>
              <w:pStyle w:val="Lijstalinea"/>
              <w:numPr>
                <w:ilvl w:val="0"/>
                <w:numId w:val="2"/>
              </w:numPr>
            </w:pPr>
            <w:r>
              <w:t>De MR van De Schuthoek is meegenomen in dit plan</w:t>
            </w:r>
          </w:p>
          <w:p w14:paraId="2471607D" w14:textId="2238C9C7" w:rsidR="00645BB6" w:rsidRPr="006B07A2" w:rsidRDefault="00645BB6" w:rsidP="002338EE">
            <w:pPr>
              <w:pStyle w:val="Lijstalinea"/>
              <w:numPr>
                <w:ilvl w:val="0"/>
                <w:numId w:val="2"/>
              </w:numPr>
            </w:pPr>
            <w:r>
              <w:t>Nieuwe ouders kunnen zich alleen via de directeur melden: obsdeschuthoek@bijeen-hoogeveen.nl</w:t>
            </w:r>
          </w:p>
          <w:p w14:paraId="7162A860" w14:textId="01A4CABA" w:rsidR="0086766A" w:rsidRPr="006B07A2" w:rsidRDefault="0086766A" w:rsidP="002338EE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B419A9" w:rsidRPr="00566383" w14:paraId="684D5AC2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19E13853" w14:textId="2A45DE03" w:rsidR="002338EE" w:rsidRPr="00080A04" w:rsidRDefault="00B56CA7" w:rsidP="00080A04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Risicogroepen</w:t>
            </w:r>
            <w:r w:rsidR="00B419A9" w:rsidRPr="006B07A2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6833B6AA" w14:textId="1066473E" w:rsidR="002338EE" w:rsidRPr="006B07A2" w:rsidRDefault="002338EE" w:rsidP="00B419A9">
            <w:pPr>
              <w:pStyle w:val="Lijstalinea"/>
              <w:numPr>
                <w:ilvl w:val="0"/>
                <w:numId w:val="9"/>
              </w:numPr>
            </w:pPr>
            <w:r w:rsidRPr="006B07A2">
              <w:t>Mag je weigeren om te werken?</w:t>
            </w:r>
            <w:r w:rsidR="00394CF4" w:rsidRPr="006B07A2">
              <w:t xml:space="preserve"> Aangeven bij directie en dat wordt weer AGV proof doorgegeven aan </w:t>
            </w:r>
            <w:r w:rsidR="00BA36EA">
              <w:t xml:space="preserve">de </w:t>
            </w:r>
            <w:r w:rsidR="003C2330">
              <w:t>P en O consulent BIjeen</w:t>
            </w:r>
          </w:p>
          <w:p w14:paraId="671BE008" w14:textId="529DEBBB" w:rsidR="003314C5" w:rsidRPr="006B07A2" w:rsidRDefault="002338EE" w:rsidP="00B419A9">
            <w:pPr>
              <w:pStyle w:val="Lijstalinea"/>
              <w:numPr>
                <w:ilvl w:val="0"/>
                <w:numId w:val="9"/>
              </w:numPr>
            </w:pPr>
            <w:r w:rsidRPr="006B07A2">
              <w:t xml:space="preserve">Mogen ouders kiezen om de kinderen thuis te laten? </w:t>
            </w:r>
            <w:r w:rsidR="00060C51" w:rsidRPr="006B07A2">
              <w:t xml:space="preserve"> </w:t>
            </w:r>
            <w:r w:rsidR="00394CF4" w:rsidRPr="006B07A2">
              <w:t xml:space="preserve">Ja, dat mag. Wel goede </w:t>
            </w:r>
            <w:r w:rsidR="00960214" w:rsidRPr="006B07A2">
              <w:t>communicatie</w:t>
            </w:r>
            <w:r w:rsidR="00394CF4" w:rsidRPr="006B07A2">
              <w:t xml:space="preserve"> </w:t>
            </w:r>
            <w:r w:rsidR="00BE5A12">
              <w:t>hier</w:t>
            </w:r>
            <w:r w:rsidR="00394CF4" w:rsidRPr="006B07A2">
              <w:t>over</w:t>
            </w:r>
            <w:r w:rsidR="00BE5A12">
              <w:t xml:space="preserve"> met groepsleerkracht en directeur</w:t>
            </w:r>
            <w:r w:rsidR="00394CF4" w:rsidRPr="006B07A2">
              <w:t xml:space="preserve"> </w:t>
            </w:r>
          </w:p>
          <w:p w14:paraId="68E9DCDD" w14:textId="77777777" w:rsidR="002B61DE" w:rsidRPr="006B07A2" w:rsidRDefault="002B61DE" w:rsidP="002B61DE"/>
          <w:p w14:paraId="7DF466EA" w14:textId="77777777" w:rsidR="002B61DE" w:rsidRPr="006B07A2" w:rsidRDefault="002B61DE" w:rsidP="002B61DE">
            <w:r w:rsidRPr="006B07A2">
              <w:t>Risicogroep (RIVM)</w:t>
            </w:r>
          </w:p>
          <w:p w14:paraId="69B9C66B" w14:textId="77777777" w:rsidR="002B61DE" w:rsidRPr="006B07A2" w:rsidRDefault="002B61DE" w:rsidP="002B61DE">
            <w:pPr>
              <w:spacing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Naast ouderen ≥ 70 jaar zijn risicofactoren voor een ernstig beloop mensen ≥ 18 jaar</w:t>
            </w:r>
            <w:r w:rsidRPr="006B07A2">
              <w:rPr>
                <w:rFonts w:asciiTheme="majorHAnsi" w:eastAsia="Times New Roman" w:hAnsiTheme="majorHAnsi" w:cstheme="majorHAnsi"/>
                <w:color w:val="353535"/>
                <w:sz w:val="14"/>
                <w:szCs w:val="14"/>
                <w:vertAlign w:val="superscript"/>
                <w:lang w:eastAsia="nl-NL"/>
              </w:rPr>
              <w:t xml:space="preserve">* </w:t>
            </w: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met:</w:t>
            </w:r>
          </w:p>
          <w:p w14:paraId="16FDF8BA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chronische afwijkingen en functiestoornissen van de luchtwegen en longen, die vanwege de ernst onder behandeling van een longarts zijn;</w:t>
            </w:r>
          </w:p>
          <w:p w14:paraId="283BA2BB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chronische hartaandoeningen, die vanwege de ernst onder behandeling van een cardioloog zijn;</w:t>
            </w:r>
          </w:p>
          <w:p w14:paraId="12DEAB64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diabetes mellitus: slecht ingestelde diabetes of diabetes met secundaire complicaties;</w:t>
            </w:r>
          </w:p>
          <w:p w14:paraId="0361CB70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ernstige nieraandoeningen die leiden tot dialyse of niertransplantatie;</w:t>
            </w:r>
          </w:p>
          <w:p w14:paraId="59C62C54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 xml:space="preserve">verminderde weerstand tegen infecties door medicatie voor auto-immuunziekten, na orgaan- of stamceltransplantatie, bij hematologische aandoeningen, bij (functionele) asplenie, bij aangeboren of op latere leeftijd ontstane ernstige afweerstoornissen waarvoor behandeling nodig is, of tijdens en binnen 3 maanden na chemotherapie en/of bestraling bij kankerpatiënten; </w:t>
            </w:r>
          </w:p>
          <w:p w14:paraId="229F658A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een onbehandelde hivinfectie of een hivinfectie met een CD4-getal &lt; 200/mm</w:t>
            </w:r>
            <w:r w:rsidRPr="006B07A2">
              <w:rPr>
                <w:rFonts w:asciiTheme="majorHAnsi" w:eastAsia="Times New Roman" w:hAnsiTheme="majorHAnsi" w:cstheme="majorHAnsi"/>
                <w:color w:val="353535"/>
                <w:sz w:val="14"/>
                <w:szCs w:val="14"/>
                <w:vertAlign w:val="superscript"/>
                <w:lang w:eastAsia="nl-NL"/>
              </w:rPr>
              <w:t>3;</w:t>
            </w:r>
          </w:p>
          <w:p w14:paraId="58071C7F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ernstig leverlijden in Child-Pugh classificatie B of C;</w:t>
            </w:r>
          </w:p>
          <w:p w14:paraId="23DD2B46" w14:textId="77777777" w:rsidR="002B61DE" w:rsidRPr="006B07A2" w:rsidRDefault="002B61DE" w:rsidP="002B61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</w:pPr>
            <w:r w:rsidRPr="006B07A2">
              <w:rPr>
                <w:rFonts w:asciiTheme="majorHAnsi" w:eastAsia="Times New Roman" w:hAnsiTheme="majorHAnsi" w:cstheme="majorHAnsi"/>
                <w:color w:val="353535"/>
                <w:sz w:val="20"/>
                <w:szCs w:val="20"/>
                <w:lang w:eastAsia="nl-NL"/>
              </w:rPr>
              <w:t>morbide obesitas (BMI &gt; 40).</w:t>
            </w:r>
          </w:p>
          <w:p w14:paraId="339EA5DA" w14:textId="7E903955" w:rsidR="002B61DE" w:rsidRPr="006B07A2" w:rsidRDefault="002B61DE" w:rsidP="002B61DE"/>
        </w:tc>
      </w:tr>
      <w:tr w:rsidR="003C5331" w:rsidRPr="00566383" w14:paraId="7E1EA393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500D4924" w14:textId="77777777" w:rsidR="0012603E" w:rsidRPr="006B07A2" w:rsidRDefault="0022155E" w:rsidP="0022155E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 xml:space="preserve">Onderwijsinhoud </w:t>
            </w:r>
          </w:p>
          <w:p w14:paraId="2B966B03" w14:textId="3E6FEC8F" w:rsidR="0022155E" w:rsidRPr="006B07A2" w:rsidRDefault="00F6361E" w:rsidP="006D4967">
            <w:pPr>
              <w:pStyle w:val="Lijstalinea"/>
              <w:numPr>
                <w:ilvl w:val="0"/>
                <w:numId w:val="4"/>
              </w:numPr>
            </w:pPr>
            <w:r w:rsidRPr="006B07A2">
              <w:t xml:space="preserve">Het </w:t>
            </w:r>
            <w:r w:rsidR="006D4967">
              <w:t>“normale” onderwijs wordt weer hervat</w:t>
            </w:r>
          </w:p>
          <w:p w14:paraId="4D1F1B40" w14:textId="32E3E4FC" w:rsidR="00984BF2" w:rsidRPr="006B07A2" w:rsidRDefault="00110E70" w:rsidP="002F6911">
            <w:pPr>
              <w:pStyle w:val="Lijstalinea"/>
              <w:numPr>
                <w:ilvl w:val="0"/>
                <w:numId w:val="4"/>
              </w:numPr>
            </w:pPr>
            <w:r w:rsidRPr="006B07A2">
              <w:t>We hebben</w:t>
            </w:r>
            <w:r w:rsidR="00B66419" w:rsidRPr="006B07A2">
              <w:t xml:space="preserve"> alle</w:t>
            </w:r>
            <w:r w:rsidRPr="006B07A2">
              <w:t xml:space="preserve"> leerlingen de afgelopen weken </w:t>
            </w:r>
            <w:r w:rsidR="00B66419" w:rsidRPr="006B07A2">
              <w:t>in beeld gehad en kunnen volgen</w:t>
            </w:r>
            <w:r w:rsidR="002F6911">
              <w:t xml:space="preserve"> en hebben een beeld waar de kinderen qua lesstof gebleven zijn</w:t>
            </w:r>
          </w:p>
          <w:p w14:paraId="2B263C37" w14:textId="4405D965" w:rsidR="00984BF2" w:rsidRPr="006B07A2" w:rsidRDefault="00984BF2" w:rsidP="0022155E">
            <w:pPr>
              <w:pStyle w:val="Lijstalinea"/>
              <w:numPr>
                <w:ilvl w:val="0"/>
                <w:numId w:val="4"/>
              </w:numPr>
            </w:pPr>
            <w:r w:rsidRPr="006B07A2">
              <w:t>Afspraken overgang</w:t>
            </w:r>
            <w:r w:rsidR="00394CF4" w:rsidRPr="006B07A2">
              <w:t>, niet anders dan we al van plan waren en wellicht is besproken met ouders</w:t>
            </w:r>
          </w:p>
          <w:p w14:paraId="7806D3A0" w14:textId="1FEA8644" w:rsidR="00984BF2" w:rsidRPr="006B07A2" w:rsidRDefault="002F6911" w:rsidP="00394CF4">
            <w:pPr>
              <w:pStyle w:val="Lijstalinea"/>
              <w:numPr>
                <w:ilvl w:val="0"/>
                <w:numId w:val="4"/>
              </w:numPr>
            </w:pPr>
            <w:r>
              <w:t>Er komt een alternatief rapport voor de kinderen en ouders</w:t>
            </w:r>
            <w:r w:rsidR="00595FD1" w:rsidRPr="006B07A2">
              <w:t xml:space="preserve"> </w:t>
            </w:r>
          </w:p>
          <w:p w14:paraId="58581577" w14:textId="29F8C172" w:rsidR="007E6780" w:rsidRDefault="007E6780" w:rsidP="0022155E">
            <w:pPr>
              <w:pStyle w:val="Lijstalinea"/>
              <w:numPr>
                <w:ilvl w:val="0"/>
                <w:numId w:val="4"/>
              </w:numPr>
            </w:pPr>
            <w:r w:rsidRPr="006B07A2">
              <w:t>All</w:t>
            </w:r>
            <w:r w:rsidR="002F6911">
              <w:t>e vakgebieden worden weer opgepakt vanaf 8 juni</w:t>
            </w:r>
          </w:p>
          <w:p w14:paraId="7526124B" w14:textId="661BF5CA" w:rsidR="00DC18E1" w:rsidRPr="006B07A2" w:rsidRDefault="00DC18E1" w:rsidP="0022155E">
            <w:pPr>
              <w:pStyle w:val="Lijstalinea"/>
              <w:numPr>
                <w:ilvl w:val="0"/>
                <w:numId w:val="4"/>
              </w:numPr>
            </w:pPr>
            <w:r>
              <w:t>Er worden geen cito toetsen afgenomen tot 1 september</w:t>
            </w:r>
            <w:r w:rsidR="002F6911">
              <w:t>, wel methode gebonden toetsen</w:t>
            </w:r>
          </w:p>
          <w:p w14:paraId="04E91D88" w14:textId="5A99C644" w:rsidR="0086766A" w:rsidRPr="006B07A2" w:rsidRDefault="0086766A" w:rsidP="0022155E">
            <w:pPr>
              <w:pStyle w:val="Lijstalinea"/>
              <w:numPr>
                <w:ilvl w:val="0"/>
                <w:numId w:val="4"/>
              </w:numPr>
            </w:pPr>
          </w:p>
        </w:tc>
      </w:tr>
      <w:tr w:rsidR="003C5331" w:rsidRPr="00566383" w14:paraId="68F3CD28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64F0FD68" w14:textId="144B7795" w:rsidR="003C5331" w:rsidRPr="006B07A2" w:rsidRDefault="00067493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Hygiëne:</w:t>
            </w:r>
          </w:p>
          <w:p w14:paraId="707A253F" w14:textId="595E6E2D" w:rsidR="00394CF4" w:rsidRPr="006B07A2" w:rsidRDefault="002F6911" w:rsidP="002F6911">
            <w:pPr>
              <w:pStyle w:val="Lijstalinea"/>
              <w:numPr>
                <w:ilvl w:val="0"/>
                <w:numId w:val="7"/>
              </w:numPr>
            </w:pPr>
            <w:r>
              <w:t>Er is voldoende</w:t>
            </w:r>
            <w:r w:rsidR="00445E27">
              <w:t xml:space="preserve">  zeep, desinfecterende gel, desinfecterende spray </w:t>
            </w:r>
            <w:r>
              <w:t xml:space="preserve">aanwezig. </w:t>
            </w:r>
          </w:p>
          <w:p w14:paraId="5705C32C" w14:textId="60CD530F" w:rsidR="00102EB6" w:rsidRPr="00DC18E1" w:rsidRDefault="004D42B0" w:rsidP="00DC18E1">
            <w:pPr>
              <w:pStyle w:val="Lijstalinea"/>
              <w:numPr>
                <w:ilvl w:val="0"/>
                <w:numId w:val="7"/>
              </w:numPr>
            </w:pPr>
            <w:r w:rsidRPr="006B07A2">
              <w:t>Zo min mogelijk fysiek contact met kinderen</w:t>
            </w:r>
          </w:p>
          <w:p w14:paraId="18218699" w14:textId="46AE423D" w:rsidR="004D42B0" w:rsidRPr="006B07A2" w:rsidRDefault="004D42B0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Leerkrachten bewaken de 1,5 meter </w:t>
            </w:r>
            <w:r w:rsidR="00B672E3" w:rsidRPr="006B07A2">
              <w:t>onderling</w:t>
            </w:r>
          </w:p>
          <w:p w14:paraId="262FFCCC" w14:textId="05AF15F5" w:rsidR="00B672E3" w:rsidRPr="006B07A2" w:rsidRDefault="00B672E3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>Geen externen in school</w:t>
            </w:r>
            <w:r w:rsidR="00445E27">
              <w:t>!! Worden op de hoogte gesteld door de directeur</w:t>
            </w:r>
          </w:p>
          <w:p w14:paraId="43506385" w14:textId="68802CED" w:rsidR="00B672E3" w:rsidRPr="006B07A2" w:rsidRDefault="00B672E3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lastRenderedPageBreak/>
              <w:t>We volgen de richtlijnen RIVM (ziekteverschijnselen)</w:t>
            </w:r>
            <w:r w:rsidR="00B351EC" w:rsidRPr="006B07A2">
              <w:t>.</w:t>
            </w:r>
          </w:p>
          <w:p w14:paraId="72B89919" w14:textId="2FDB2D51" w:rsidR="00E93438" w:rsidRPr="006B07A2" w:rsidRDefault="00B351EC" w:rsidP="002F6911">
            <w:pPr>
              <w:pStyle w:val="Lijstalinea"/>
              <w:numPr>
                <w:ilvl w:val="0"/>
                <w:numId w:val="7"/>
              </w:numPr>
            </w:pPr>
            <w:r w:rsidRPr="006B07A2">
              <w:t>Kinderen komen alleen op school als ze geen klachten hebben</w:t>
            </w:r>
            <w:r w:rsidR="00E93438" w:rsidRPr="006B07A2">
              <w:t xml:space="preserve">. </w:t>
            </w:r>
          </w:p>
          <w:p w14:paraId="7CBE6701" w14:textId="6F06D55B" w:rsidR="00E93438" w:rsidRPr="006B07A2" w:rsidRDefault="00E93438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Mochten kinderen met klachten op school zijn, moeten ze worden opgehaald. </w:t>
            </w:r>
          </w:p>
          <w:p w14:paraId="743406E1" w14:textId="4A69A2BD" w:rsidR="00E622DB" w:rsidRPr="006B07A2" w:rsidRDefault="00E622DB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>We volgen de richtlijnen van het handen wassen van de RIVM.</w:t>
            </w:r>
          </w:p>
          <w:p w14:paraId="51951C4E" w14:textId="55BCF4B3" w:rsidR="004D67B0" w:rsidRPr="006B07A2" w:rsidRDefault="004D67B0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>Kinderen krijgen dagelijks instructies over het handen wassen</w:t>
            </w:r>
            <w:r w:rsidR="00394CF4" w:rsidRPr="006B07A2">
              <w:t xml:space="preserve">! </w:t>
            </w:r>
            <w:r w:rsidR="00445E27">
              <w:t>H</w:t>
            </w:r>
            <w:r w:rsidR="00394CF4" w:rsidRPr="006B07A2">
              <w:t>ier op toezien</w:t>
            </w:r>
            <w:r w:rsidR="00445E27">
              <w:t>!</w:t>
            </w:r>
          </w:p>
          <w:p w14:paraId="262926A3" w14:textId="3F3FC367" w:rsidR="00945727" w:rsidRPr="006B07A2" w:rsidRDefault="00945727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Handen wassen bij binnenkomst school (leerkrachten en leerlingen), voor en na het eten, na hoesten/niezen. Anders </w:t>
            </w:r>
            <w:r w:rsidR="00634EBB" w:rsidRPr="006B07A2">
              <w:t>minimale interval twee uur per wasbeurt.</w:t>
            </w:r>
          </w:p>
          <w:p w14:paraId="0C382654" w14:textId="27C8A819" w:rsidR="00634EBB" w:rsidRPr="006B07A2" w:rsidRDefault="00634EBB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Instructies om zo min mogelijk aan neus, ogen, mond te zitten. </w:t>
            </w:r>
          </w:p>
          <w:p w14:paraId="57E58E0A" w14:textId="53E5A1DA" w:rsidR="008A5A5F" w:rsidRPr="006B07A2" w:rsidRDefault="008A5A5F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Niezen en hoesten in de elleboog. </w:t>
            </w:r>
          </w:p>
          <w:p w14:paraId="2B7F17C4" w14:textId="1DAF4FE6" w:rsidR="008A5A5F" w:rsidRPr="006B07A2" w:rsidRDefault="00417CD8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Toiletten moeten minimaal </w:t>
            </w:r>
            <w:r w:rsidR="002F6911">
              <w:t>2</w:t>
            </w:r>
            <w:r w:rsidRPr="006B07A2">
              <w:t>x per dag worden schoongemaakt.</w:t>
            </w:r>
            <w:r w:rsidR="0029682E">
              <w:t xml:space="preserve"> </w:t>
            </w:r>
          </w:p>
          <w:p w14:paraId="2120A807" w14:textId="60D38396" w:rsidR="00136D14" w:rsidRPr="006B07A2" w:rsidRDefault="00136D14" w:rsidP="002F6911">
            <w:pPr>
              <w:pStyle w:val="Lijstalinea"/>
              <w:numPr>
                <w:ilvl w:val="0"/>
                <w:numId w:val="7"/>
              </w:numPr>
            </w:pPr>
            <w:r w:rsidRPr="006B07A2">
              <w:t>Tafels worden geregeld schoongemaakt</w:t>
            </w:r>
            <w:r w:rsidR="0029682E">
              <w:t xml:space="preserve"> met desinfecterende spray</w:t>
            </w:r>
          </w:p>
          <w:p w14:paraId="5D1A7152" w14:textId="2FBD0FF0" w:rsidR="0015316C" w:rsidRPr="006B07A2" w:rsidRDefault="0015316C" w:rsidP="007051C9">
            <w:pPr>
              <w:pStyle w:val="Lijstalinea"/>
              <w:numPr>
                <w:ilvl w:val="0"/>
                <w:numId w:val="7"/>
              </w:numPr>
            </w:pPr>
            <w:r w:rsidRPr="006B07A2">
              <w:t>Vuilnisbakken worden dagelijks geleegd</w:t>
            </w:r>
          </w:p>
          <w:p w14:paraId="1245FACF" w14:textId="3EA987D8" w:rsidR="0086766A" w:rsidRDefault="0029682E" w:rsidP="007051C9">
            <w:pPr>
              <w:pStyle w:val="Lijstalinea"/>
              <w:numPr>
                <w:ilvl w:val="0"/>
                <w:numId w:val="7"/>
              </w:numPr>
            </w:pPr>
            <w:r>
              <w:t xml:space="preserve">Ieder lokaal </w:t>
            </w:r>
            <w:r w:rsidR="002F6911">
              <w:t>optimaal ventileren</w:t>
            </w:r>
          </w:p>
          <w:p w14:paraId="17A197A1" w14:textId="77777777" w:rsidR="0029682E" w:rsidRPr="006B07A2" w:rsidRDefault="0029682E" w:rsidP="007051C9">
            <w:pPr>
              <w:pStyle w:val="Lijstalinea"/>
              <w:numPr>
                <w:ilvl w:val="0"/>
                <w:numId w:val="7"/>
              </w:numPr>
            </w:pPr>
          </w:p>
          <w:p w14:paraId="78762EF1" w14:textId="0B80BD76" w:rsidR="00067493" w:rsidRPr="006B07A2" w:rsidRDefault="00067493"/>
        </w:tc>
      </w:tr>
      <w:tr w:rsidR="00067493" w:rsidRPr="00566383" w14:paraId="2E64869A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7BACB146" w14:textId="77777777" w:rsidR="00067493" w:rsidRPr="006B07A2" w:rsidRDefault="00D40AD2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lastRenderedPageBreak/>
              <w:t>Gym/zwemles</w:t>
            </w:r>
          </w:p>
          <w:p w14:paraId="516D4131" w14:textId="77777777" w:rsidR="00D57EE5" w:rsidRPr="006B07A2" w:rsidRDefault="00D57EE5" w:rsidP="00D57EE5">
            <w:pPr>
              <w:pStyle w:val="Lijstalinea"/>
              <w:numPr>
                <w:ilvl w:val="0"/>
                <w:numId w:val="7"/>
              </w:numPr>
            </w:pPr>
            <w:r w:rsidRPr="006B07A2">
              <w:t>Deze worden (nog) niet gegeven.</w:t>
            </w:r>
          </w:p>
          <w:p w14:paraId="028AE19D" w14:textId="0E7A5553" w:rsidR="00E516D4" w:rsidRDefault="00D57EE5" w:rsidP="00D57EE5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De rol van de bewegingsonderwijs leraar </w:t>
            </w:r>
            <w:r w:rsidR="004F7D45">
              <w:t>is spelletjes te organiseren op de schoolpleinen</w:t>
            </w:r>
          </w:p>
          <w:p w14:paraId="59A480C5" w14:textId="77777777" w:rsidR="0055117E" w:rsidRPr="006B07A2" w:rsidRDefault="0055117E" w:rsidP="00D57EE5">
            <w:pPr>
              <w:pStyle w:val="Lijstalinea"/>
              <w:numPr>
                <w:ilvl w:val="0"/>
                <w:numId w:val="7"/>
              </w:numPr>
            </w:pPr>
          </w:p>
          <w:p w14:paraId="4AB80766" w14:textId="77777777" w:rsidR="0086766A" w:rsidRDefault="0086766A" w:rsidP="0066713A"/>
          <w:p w14:paraId="61E83E30" w14:textId="77777777" w:rsidR="0066713A" w:rsidRDefault="0066713A" w:rsidP="0066713A"/>
          <w:p w14:paraId="5CD69023" w14:textId="1100AC8C" w:rsidR="0066713A" w:rsidRPr="006B07A2" w:rsidRDefault="0066713A" w:rsidP="0066713A"/>
        </w:tc>
      </w:tr>
      <w:tr w:rsidR="008E76DD" w:rsidRPr="00566383" w14:paraId="14A33407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3FDBF971" w14:textId="01737D03" w:rsidR="008E76DD" w:rsidRPr="006B07A2" w:rsidRDefault="0086766A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Noodopvang</w:t>
            </w:r>
          </w:p>
          <w:p w14:paraId="370E4EB5" w14:textId="0D98CB45" w:rsidR="00D57EE5" w:rsidRPr="006B07A2" w:rsidRDefault="00D57EE5" w:rsidP="00B16998">
            <w:pPr>
              <w:pStyle w:val="Lijstalinea"/>
              <w:numPr>
                <w:ilvl w:val="0"/>
                <w:numId w:val="7"/>
              </w:numPr>
            </w:pPr>
            <w:r w:rsidRPr="006B07A2">
              <w:t>De</w:t>
            </w:r>
            <w:r w:rsidR="002F6911">
              <w:t>ze opvang is niet meer noodzakelijk vanaf 8 juni</w:t>
            </w:r>
          </w:p>
          <w:p w14:paraId="40D3B3BD" w14:textId="5C3669BC" w:rsidR="0086766A" w:rsidRPr="006B07A2" w:rsidRDefault="0086766A" w:rsidP="0086766A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</w:p>
        </w:tc>
      </w:tr>
      <w:tr w:rsidR="0086766A" w:rsidRPr="00566383" w14:paraId="22A79DA6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00732B0F" w14:textId="1B400DD3" w:rsidR="0086766A" w:rsidRPr="006B07A2" w:rsidRDefault="0086766A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Opvang</w:t>
            </w:r>
            <w:r w:rsidR="002F6911">
              <w:rPr>
                <w:b/>
                <w:bCs/>
                <w:sz w:val="28"/>
                <w:szCs w:val="28"/>
                <w:u w:val="single"/>
              </w:rPr>
              <w:t xml:space="preserve"> cruciale beroepen</w:t>
            </w:r>
          </w:p>
          <w:p w14:paraId="70169A29" w14:textId="75898193" w:rsidR="008D4763" w:rsidRDefault="002F6911" w:rsidP="002F6911">
            <w:pPr>
              <w:pStyle w:val="Lijstalinea"/>
              <w:numPr>
                <w:ilvl w:val="0"/>
                <w:numId w:val="7"/>
              </w:numPr>
            </w:pPr>
            <w:r>
              <w:t>Deze opvang is niet meer van toepassing  vanaf 8 juni</w:t>
            </w:r>
          </w:p>
          <w:p w14:paraId="5FDFCCA8" w14:textId="77777777" w:rsidR="008D4763" w:rsidRPr="00B16998" w:rsidRDefault="008D4763" w:rsidP="008D4763"/>
          <w:p w14:paraId="0E5309B2" w14:textId="10D96E8F" w:rsidR="0086766A" w:rsidRPr="006B07A2" w:rsidRDefault="0086766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40AD2" w:rsidRPr="00566383" w14:paraId="171F9876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0B43BF88" w14:textId="4D9F6798" w:rsidR="004B4D1D" w:rsidRPr="0083438A" w:rsidRDefault="00D40AD2" w:rsidP="0083438A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Onderbouw</w:t>
            </w:r>
          </w:p>
          <w:p w14:paraId="048EAC5F" w14:textId="6F57961D" w:rsidR="005C58F4" w:rsidRPr="006B07A2" w:rsidRDefault="005C58F4" w:rsidP="0072029B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Het bewaren van anderhalve meter afstand tussen leerlingen en de leerkracht onderling is praktisch gezien ingewikkeld. </w:t>
            </w:r>
            <w:r w:rsidR="00D57EE5" w:rsidRPr="006B07A2">
              <w:t xml:space="preserve">We </w:t>
            </w:r>
            <w:r w:rsidR="00E9794B">
              <w:t xml:space="preserve">proberen een </w:t>
            </w:r>
            <w:r w:rsidR="00D57EE5" w:rsidRPr="006B07A2">
              <w:t xml:space="preserve"> afstand van 1,5 m</w:t>
            </w:r>
            <w:r w:rsidR="00E9794B">
              <w:t xml:space="preserve">eter te </w:t>
            </w:r>
            <w:r w:rsidR="00A11DFE">
              <w:t>houden</w:t>
            </w:r>
          </w:p>
          <w:p w14:paraId="672E0717" w14:textId="77727EA9" w:rsidR="00E9794B" w:rsidRPr="006B07A2" w:rsidRDefault="00C94845" w:rsidP="00B618A3">
            <w:pPr>
              <w:pStyle w:val="Lijstalinea"/>
              <w:numPr>
                <w:ilvl w:val="0"/>
                <w:numId w:val="7"/>
              </w:numPr>
            </w:pPr>
            <w:r w:rsidRPr="006B07A2">
              <w:t>K</w:t>
            </w:r>
            <w:r w:rsidR="00761EE1" w:rsidRPr="006B07A2">
              <w:t>ind</w:t>
            </w:r>
            <w:r w:rsidRPr="006B07A2">
              <w:t xml:space="preserve">eren dragen </w:t>
            </w:r>
            <w:r w:rsidR="00E9794B">
              <w:t xml:space="preserve">zoveel mogelijk </w:t>
            </w:r>
            <w:r w:rsidRPr="006B07A2">
              <w:t>kleding en schoenen die ze zelfstandig aan- en uitgetrokken/vastgemaakt kan worden.</w:t>
            </w:r>
          </w:p>
          <w:p w14:paraId="4BC32090" w14:textId="29272C4A" w:rsidR="00C94845" w:rsidRPr="006B07A2" w:rsidRDefault="003D57E4" w:rsidP="0072029B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Eten en drinken kunnen ze zelfstandig nuttigen. (schoongemaakt, in stukken fruit, </w:t>
            </w:r>
            <w:r w:rsidR="00B07512" w:rsidRPr="006B07A2">
              <w:t xml:space="preserve">drinkbekers/pakjes </w:t>
            </w:r>
            <w:r w:rsidR="004B4D1D" w:rsidRPr="006B07A2">
              <w:t>etc.</w:t>
            </w:r>
            <w:r w:rsidR="00B07512" w:rsidRPr="006B07A2">
              <w:t>)</w:t>
            </w:r>
          </w:p>
          <w:p w14:paraId="6BA39CEB" w14:textId="7F8D03B4" w:rsidR="00D57EE5" w:rsidRPr="006B07A2" w:rsidRDefault="000517EE" w:rsidP="0072029B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Instroom nieuwe leerlingen: overleg met </w:t>
            </w:r>
            <w:r w:rsidR="0083438A">
              <w:t>de betreffende ouders en groepsleerkracht</w:t>
            </w:r>
          </w:p>
          <w:p w14:paraId="050E7809" w14:textId="59E2C4C5" w:rsidR="000517EE" w:rsidRPr="006B07A2" w:rsidRDefault="000517EE" w:rsidP="0072029B">
            <w:pPr>
              <w:pStyle w:val="Lijstalinea"/>
              <w:numPr>
                <w:ilvl w:val="0"/>
                <w:numId w:val="7"/>
              </w:numPr>
            </w:pPr>
            <w:r w:rsidRPr="006B07A2">
              <w:t xml:space="preserve"> </w:t>
            </w:r>
          </w:p>
        </w:tc>
      </w:tr>
      <w:tr w:rsidR="00D40AD2" w:rsidRPr="00566383" w14:paraId="6A1107DE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33EB521A" w14:textId="77777777" w:rsidR="00D40AD2" w:rsidRPr="006B07A2" w:rsidRDefault="00D40AD2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Middenbouw</w:t>
            </w:r>
          </w:p>
          <w:p w14:paraId="19C8F1F7" w14:textId="7A798703" w:rsidR="0086766A" w:rsidRPr="0004527D" w:rsidRDefault="00D57EE5" w:rsidP="0004527D">
            <w:pPr>
              <w:pStyle w:val="Lijstalinea"/>
              <w:numPr>
                <w:ilvl w:val="0"/>
                <w:numId w:val="7"/>
              </w:numPr>
            </w:pPr>
            <w:r w:rsidRPr="0004527D">
              <w:t xml:space="preserve">Les </w:t>
            </w:r>
            <w:r w:rsidR="0004527D" w:rsidRPr="0004527D">
              <w:t>van 8.45 uur tot 1</w:t>
            </w:r>
            <w:r w:rsidR="0083438A">
              <w:t>4.00</w:t>
            </w:r>
            <w:r w:rsidR="0004527D" w:rsidRPr="0004527D">
              <w:t>, met georganiseerde pauze op het plein</w:t>
            </w:r>
          </w:p>
          <w:p w14:paraId="78EB4428" w14:textId="13F85016" w:rsidR="00B618A3" w:rsidRPr="00A85D8C" w:rsidRDefault="00D57EE5" w:rsidP="0083438A">
            <w:pPr>
              <w:pStyle w:val="Lijstalinea"/>
              <w:numPr>
                <w:ilvl w:val="0"/>
                <w:numId w:val="7"/>
              </w:numPr>
            </w:pPr>
            <w:r w:rsidRPr="00A85D8C">
              <w:t>Eten van fruit / drinken in de groep</w:t>
            </w:r>
          </w:p>
          <w:p w14:paraId="1821F718" w14:textId="58DABD06" w:rsidR="00D57EE5" w:rsidRPr="006B07A2" w:rsidRDefault="00D57EE5" w:rsidP="0086766A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</w:p>
        </w:tc>
      </w:tr>
      <w:tr w:rsidR="00D40AD2" w:rsidRPr="00566383" w14:paraId="026CBF88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191C8F79" w14:textId="56F7325F" w:rsidR="00D40AD2" w:rsidRPr="006B07A2" w:rsidRDefault="00D40AD2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>Bovenbouw</w:t>
            </w:r>
          </w:p>
          <w:p w14:paraId="4283435D" w14:textId="70A15A6E" w:rsidR="00D57EE5" w:rsidRPr="0004527D" w:rsidRDefault="0004527D" w:rsidP="0004527D">
            <w:pPr>
              <w:pStyle w:val="Lijstalinea"/>
              <w:numPr>
                <w:ilvl w:val="0"/>
                <w:numId w:val="7"/>
              </w:numPr>
            </w:pPr>
            <w:r w:rsidRPr="0004527D">
              <w:t>Les van 8.45 uur tot 1</w:t>
            </w:r>
            <w:r w:rsidR="0083438A">
              <w:t>4.00</w:t>
            </w:r>
            <w:r w:rsidRPr="0004527D">
              <w:t xml:space="preserve"> uur, met georganiseerde pauze op het plein</w:t>
            </w:r>
          </w:p>
          <w:p w14:paraId="0CBDAAC8" w14:textId="42E8E824" w:rsidR="00D57EE5" w:rsidRPr="00B618A3" w:rsidRDefault="00D57EE5" w:rsidP="0083438A">
            <w:pPr>
              <w:pStyle w:val="Lijstalinea"/>
              <w:numPr>
                <w:ilvl w:val="0"/>
                <w:numId w:val="7"/>
              </w:numPr>
            </w:pPr>
            <w:r w:rsidRPr="00DD4E3D">
              <w:t>Eten van fruit / drinken in de groep</w:t>
            </w:r>
          </w:p>
          <w:p w14:paraId="72E2E02A" w14:textId="77777777" w:rsidR="00B618A3" w:rsidRPr="006B07A2" w:rsidRDefault="00B618A3" w:rsidP="00D57EE5">
            <w:pPr>
              <w:pStyle w:val="Lijstalinea"/>
              <w:numPr>
                <w:ilvl w:val="0"/>
                <w:numId w:val="7"/>
              </w:numPr>
              <w:rPr>
                <w:u w:val="single"/>
              </w:rPr>
            </w:pPr>
          </w:p>
          <w:p w14:paraId="01C8763D" w14:textId="65B9847D" w:rsidR="0086766A" w:rsidRPr="006B07A2" w:rsidRDefault="0086766A">
            <w:pPr>
              <w:rPr>
                <w:b/>
                <w:bCs/>
                <w:u w:val="single"/>
              </w:rPr>
            </w:pPr>
          </w:p>
        </w:tc>
      </w:tr>
      <w:tr w:rsidR="00D40AD2" w14:paraId="6E0E2E47" w14:textId="77777777" w:rsidTr="006B07A2">
        <w:tc>
          <w:tcPr>
            <w:tcW w:w="9062" w:type="dxa"/>
            <w:shd w:val="clear" w:color="auto" w:fill="B4C6E7" w:themeFill="accent1" w:themeFillTint="66"/>
          </w:tcPr>
          <w:p w14:paraId="697DF16F" w14:textId="77777777" w:rsidR="00D40AD2" w:rsidRPr="006B07A2" w:rsidRDefault="00D40AD2">
            <w:pPr>
              <w:rPr>
                <w:b/>
                <w:bCs/>
                <w:sz w:val="28"/>
                <w:szCs w:val="28"/>
                <w:u w:val="single"/>
              </w:rPr>
            </w:pPr>
            <w:r w:rsidRPr="006B07A2">
              <w:rPr>
                <w:b/>
                <w:bCs/>
                <w:sz w:val="28"/>
                <w:szCs w:val="28"/>
                <w:u w:val="single"/>
              </w:rPr>
              <w:t xml:space="preserve">Activiteiten </w:t>
            </w:r>
          </w:p>
          <w:p w14:paraId="52572089" w14:textId="189D06D5" w:rsidR="002668B9" w:rsidRPr="006B07A2" w:rsidRDefault="00595FD1" w:rsidP="00C14167">
            <w:pPr>
              <w:pStyle w:val="Lijstalinea"/>
              <w:numPr>
                <w:ilvl w:val="0"/>
                <w:numId w:val="7"/>
              </w:numPr>
            </w:pPr>
            <w:r w:rsidRPr="006B07A2">
              <w:t>Afscheid groep 8</w:t>
            </w:r>
            <w:r w:rsidR="00D57EE5" w:rsidRPr="006B07A2">
              <w:t xml:space="preserve">, </w:t>
            </w:r>
            <w:r w:rsidR="0083438A">
              <w:t>alleen musical in de Tamboer</w:t>
            </w:r>
          </w:p>
          <w:p w14:paraId="00908D3C" w14:textId="7EDC515E" w:rsidR="0086766A" w:rsidRPr="006B07A2" w:rsidRDefault="0086766A" w:rsidP="00855EC5">
            <w:pPr>
              <w:pStyle w:val="Lijstalinea"/>
              <w:numPr>
                <w:ilvl w:val="0"/>
                <w:numId w:val="7"/>
              </w:numPr>
            </w:pPr>
            <w:r w:rsidRPr="006B07A2">
              <w:t>Schoolreizen</w:t>
            </w:r>
            <w:r w:rsidR="00D57EE5" w:rsidRPr="006B07A2">
              <w:t xml:space="preserve"> zijn </w:t>
            </w:r>
            <w:r w:rsidR="0083438A">
              <w:t>allemaal geannuleerd</w:t>
            </w:r>
          </w:p>
          <w:p w14:paraId="74D36D1F" w14:textId="57D77AD8" w:rsidR="0086766A" w:rsidRPr="006B07A2" w:rsidRDefault="0086766A" w:rsidP="00595FD1">
            <w:pPr>
              <w:pStyle w:val="Lijstalinea"/>
              <w:numPr>
                <w:ilvl w:val="0"/>
                <w:numId w:val="7"/>
              </w:numPr>
            </w:pPr>
          </w:p>
        </w:tc>
      </w:tr>
    </w:tbl>
    <w:p w14:paraId="6C12703D" w14:textId="77777777" w:rsidR="003C5331" w:rsidRDefault="003C5331"/>
    <w:p w14:paraId="1A68C5E7" w14:textId="77777777" w:rsidR="003C5331" w:rsidRDefault="003C5331"/>
    <w:sectPr w:rsidR="003C5331" w:rsidSect="00167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67F2F" w14:textId="77777777" w:rsidR="00384486" w:rsidRDefault="00384486" w:rsidP="0086766A">
      <w:pPr>
        <w:spacing w:after="0" w:line="240" w:lineRule="auto"/>
      </w:pPr>
      <w:r>
        <w:separator/>
      </w:r>
    </w:p>
  </w:endnote>
  <w:endnote w:type="continuationSeparator" w:id="0">
    <w:p w14:paraId="50401AA1" w14:textId="77777777" w:rsidR="00384486" w:rsidRDefault="00384486" w:rsidP="008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DBB8" w14:textId="77777777" w:rsidR="00384486" w:rsidRDefault="00384486" w:rsidP="0086766A">
      <w:pPr>
        <w:spacing w:after="0" w:line="240" w:lineRule="auto"/>
      </w:pPr>
      <w:r>
        <w:separator/>
      </w:r>
    </w:p>
  </w:footnote>
  <w:footnote w:type="continuationSeparator" w:id="0">
    <w:p w14:paraId="3DB7381F" w14:textId="77777777" w:rsidR="00384486" w:rsidRDefault="00384486" w:rsidP="0086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1A84"/>
    <w:multiLevelType w:val="hybridMultilevel"/>
    <w:tmpl w:val="83C481CE"/>
    <w:lvl w:ilvl="0" w:tplc="0413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4062"/>
    <w:multiLevelType w:val="hybridMultilevel"/>
    <w:tmpl w:val="08D2A774"/>
    <w:lvl w:ilvl="0" w:tplc="EE667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4B4"/>
    <w:multiLevelType w:val="hybridMultilevel"/>
    <w:tmpl w:val="6DAA8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1D23"/>
    <w:multiLevelType w:val="multilevel"/>
    <w:tmpl w:val="1ED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E710C"/>
    <w:multiLevelType w:val="hybridMultilevel"/>
    <w:tmpl w:val="65A2703A"/>
    <w:lvl w:ilvl="0" w:tplc="8DCA0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D101F0"/>
    <w:multiLevelType w:val="multilevel"/>
    <w:tmpl w:val="E63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1D2B9B"/>
    <w:multiLevelType w:val="hybridMultilevel"/>
    <w:tmpl w:val="4DE6F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7C79"/>
    <w:multiLevelType w:val="hybridMultilevel"/>
    <w:tmpl w:val="70780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1E48F4"/>
    <w:multiLevelType w:val="multilevel"/>
    <w:tmpl w:val="FA2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154E11"/>
    <w:multiLevelType w:val="hybridMultilevel"/>
    <w:tmpl w:val="74C63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31"/>
    <w:rsid w:val="00004309"/>
    <w:rsid w:val="00005F81"/>
    <w:rsid w:val="000077DF"/>
    <w:rsid w:val="000113C4"/>
    <w:rsid w:val="00021957"/>
    <w:rsid w:val="00023D0C"/>
    <w:rsid w:val="0004527D"/>
    <w:rsid w:val="0005174B"/>
    <w:rsid w:val="000517EE"/>
    <w:rsid w:val="0005422F"/>
    <w:rsid w:val="00055EBB"/>
    <w:rsid w:val="0005777C"/>
    <w:rsid w:val="00057F8B"/>
    <w:rsid w:val="00060C51"/>
    <w:rsid w:val="00064F0C"/>
    <w:rsid w:val="00067493"/>
    <w:rsid w:val="00080A04"/>
    <w:rsid w:val="00084E24"/>
    <w:rsid w:val="00093202"/>
    <w:rsid w:val="000A346E"/>
    <w:rsid w:val="000B2CB4"/>
    <w:rsid w:val="00102EB6"/>
    <w:rsid w:val="00110E70"/>
    <w:rsid w:val="0012603E"/>
    <w:rsid w:val="00136D14"/>
    <w:rsid w:val="0015316C"/>
    <w:rsid w:val="0016744C"/>
    <w:rsid w:val="00172925"/>
    <w:rsid w:val="001B4DE9"/>
    <w:rsid w:val="001B5179"/>
    <w:rsid w:val="001D1E97"/>
    <w:rsid w:val="001D359E"/>
    <w:rsid w:val="001E587F"/>
    <w:rsid w:val="0022155E"/>
    <w:rsid w:val="002254B7"/>
    <w:rsid w:val="002338EE"/>
    <w:rsid w:val="002668B9"/>
    <w:rsid w:val="00274F69"/>
    <w:rsid w:val="0029682E"/>
    <w:rsid w:val="002B61DE"/>
    <w:rsid w:val="002E4D67"/>
    <w:rsid w:val="002F13FC"/>
    <w:rsid w:val="002F5CEE"/>
    <w:rsid w:val="002F6911"/>
    <w:rsid w:val="00302AAD"/>
    <w:rsid w:val="003314C5"/>
    <w:rsid w:val="003419FF"/>
    <w:rsid w:val="003479B7"/>
    <w:rsid w:val="00347A73"/>
    <w:rsid w:val="00347BE8"/>
    <w:rsid w:val="00375E07"/>
    <w:rsid w:val="00381C6F"/>
    <w:rsid w:val="00384486"/>
    <w:rsid w:val="00394CF4"/>
    <w:rsid w:val="003A32B5"/>
    <w:rsid w:val="003C073F"/>
    <w:rsid w:val="003C1970"/>
    <w:rsid w:val="003C2330"/>
    <w:rsid w:val="003C5331"/>
    <w:rsid w:val="003D57E4"/>
    <w:rsid w:val="003D5A03"/>
    <w:rsid w:val="003E7A88"/>
    <w:rsid w:val="003F0B28"/>
    <w:rsid w:val="004057D3"/>
    <w:rsid w:val="00417CD8"/>
    <w:rsid w:val="00445E27"/>
    <w:rsid w:val="0046021F"/>
    <w:rsid w:val="004A1F49"/>
    <w:rsid w:val="004A756F"/>
    <w:rsid w:val="004B4D1D"/>
    <w:rsid w:val="004D42B0"/>
    <w:rsid w:val="004D6645"/>
    <w:rsid w:val="004D67B0"/>
    <w:rsid w:val="004F735E"/>
    <w:rsid w:val="004F7D45"/>
    <w:rsid w:val="00503FB2"/>
    <w:rsid w:val="005405A3"/>
    <w:rsid w:val="0055117E"/>
    <w:rsid w:val="00561A36"/>
    <w:rsid w:val="00564BF4"/>
    <w:rsid w:val="00566383"/>
    <w:rsid w:val="00576108"/>
    <w:rsid w:val="00595697"/>
    <w:rsid w:val="00595FD1"/>
    <w:rsid w:val="005C58F4"/>
    <w:rsid w:val="005D0A34"/>
    <w:rsid w:val="006068EF"/>
    <w:rsid w:val="0062007A"/>
    <w:rsid w:val="00634EBB"/>
    <w:rsid w:val="00645BB6"/>
    <w:rsid w:val="00650876"/>
    <w:rsid w:val="0066713A"/>
    <w:rsid w:val="00675946"/>
    <w:rsid w:val="006A3A6B"/>
    <w:rsid w:val="006B07A2"/>
    <w:rsid w:val="006B62A1"/>
    <w:rsid w:val="006B7661"/>
    <w:rsid w:val="006D4420"/>
    <w:rsid w:val="006D4967"/>
    <w:rsid w:val="00700BB4"/>
    <w:rsid w:val="007051C9"/>
    <w:rsid w:val="00714A89"/>
    <w:rsid w:val="0072029B"/>
    <w:rsid w:val="0072125E"/>
    <w:rsid w:val="0073300F"/>
    <w:rsid w:val="00737477"/>
    <w:rsid w:val="00751851"/>
    <w:rsid w:val="00761EE1"/>
    <w:rsid w:val="00766251"/>
    <w:rsid w:val="007668FE"/>
    <w:rsid w:val="0078481C"/>
    <w:rsid w:val="00790D45"/>
    <w:rsid w:val="007A30A9"/>
    <w:rsid w:val="007E6780"/>
    <w:rsid w:val="008259DE"/>
    <w:rsid w:val="00831E84"/>
    <w:rsid w:val="0083438A"/>
    <w:rsid w:val="00845C5D"/>
    <w:rsid w:val="00855EC5"/>
    <w:rsid w:val="0086766A"/>
    <w:rsid w:val="00870865"/>
    <w:rsid w:val="00896176"/>
    <w:rsid w:val="008A5A5F"/>
    <w:rsid w:val="008B6964"/>
    <w:rsid w:val="008C08A4"/>
    <w:rsid w:val="008C48FF"/>
    <w:rsid w:val="008D4763"/>
    <w:rsid w:val="008E3362"/>
    <w:rsid w:val="008E76DD"/>
    <w:rsid w:val="00945727"/>
    <w:rsid w:val="00947A01"/>
    <w:rsid w:val="00960214"/>
    <w:rsid w:val="0096104F"/>
    <w:rsid w:val="00984BF2"/>
    <w:rsid w:val="009A7CB1"/>
    <w:rsid w:val="009B0C48"/>
    <w:rsid w:val="009C75EC"/>
    <w:rsid w:val="009E4AD5"/>
    <w:rsid w:val="00A11DFE"/>
    <w:rsid w:val="00A14765"/>
    <w:rsid w:val="00A274DD"/>
    <w:rsid w:val="00A33F01"/>
    <w:rsid w:val="00A349B1"/>
    <w:rsid w:val="00A46BC7"/>
    <w:rsid w:val="00A47038"/>
    <w:rsid w:val="00A62013"/>
    <w:rsid w:val="00A82A9C"/>
    <w:rsid w:val="00A85D8C"/>
    <w:rsid w:val="00A91564"/>
    <w:rsid w:val="00AF2C8B"/>
    <w:rsid w:val="00B07512"/>
    <w:rsid w:val="00B16998"/>
    <w:rsid w:val="00B351EC"/>
    <w:rsid w:val="00B419A9"/>
    <w:rsid w:val="00B466C7"/>
    <w:rsid w:val="00B56CA7"/>
    <w:rsid w:val="00B618A3"/>
    <w:rsid w:val="00B66419"/>
    <w:rsid w:val="00B672E3"/>
    <w:rsid w:val="00BA36EA"/>
    <w:rsid w:val="00BD1D62"/>
    <w:rsid w:val="00BE5A12"/>
    <w:rsid w:val="00BF685E"/>
    <w:rsid w:val="00C021F6"/>
    <w:rsid w:val="00C13765"/>
    <w:rsid w:val="00C14167"/>
    <w:rsid w:val="00C15132"/>
    <w:rsid w:val="00C25BA6"/>
    <w:rsid w:val="00C27CC4"/>
    <w:rsid w:val="00C70443"/>
    <w:rsid w:val="00C756D2"/>
    <w:rsid w:val="00C94845"/>
    <w:rsid w:val="00CA3CF9"/>
    <w:rsid w:val="00CD6537"/>
    <w:rsid w:val="00CE11F6"/>
    <w:rsid w:val="00CE2423"/>
    <w:rsid w:val="00CE63A8"/>
    <w:rsid w:val="00CF2B20"/>
    <w:rsid w:val="00D160D5"/>
    <w:rsid w:val="00D40AD2"/>
    <w:rsid w:val="00D57EE5"/>
    <w:rsid w:val="00D764C9"/>
    <w:rsid w:val="00D82053"/>
    <w:rsid w:val="00DA2A5A"/>
    <w:rsid w:val="00DC18E1"/>
    <w:rsid w:val="00DD4E3D"/>
    <w:rsid w:val="00DE3139"/>
    <w:rsid w:val="00E37A23"/>
    <w:rsid w:val="00E502FE"/>
    <w:rsid w:val="00E516D4"/>
    <w:rsid w:val="00E526FD"/>
    <w:rsid w:val="00E54201"/>
    <w:rsid w:val="00E622DB"/>
    <w:rsid w:val="00E93438"/>
    <w:rsid w:val="00E9794B"/>
    <w:rsid w:val="00EA69FD"/>
    <w:rsid w:val="00F20B27"/>
    <w:rsid w:val="00F6361E"/>
    <w:rsid w:val="00F92EDD"/>
    <w:rsid w:val="00FA1F21"/>
    <w:rsid w:val="00FB3427"/>
    <w:rsid w:val="00FC25EB"/>
    <w:rsid w:val="00FE122F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47C9"/>
  <w15:chartTrackingRefBased/>
  <w15:docId w15:val="{332C8833-95F9-4BE3-9920-40175DF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5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3C53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jstalinea">
    <w:name w:val="List Paragraph"/>
    <w:basedOn w:val="Standaard"/>
    <w:uiPriority w:val="34"/>
    <w:qFormat/>
    <w:rsid w:val="003C533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C5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astertabel5donker-Accent5">
    <w:name w:val="Grid Table 5 Dark Accent 5"/>
    <w:basedOn w:val="Standaardtabel"/>
    <w:uiPriority w:val="50"/>
    <w:rsid w:val="003C53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766A"/>
  </w:style>
  <w:style w:type="paragraph" w:styleId="Voettekst">
    <w:name w:val="footer"/>
    <w:basedOn w:val="Standaard"/>
    <w:link w:val="VoettekstChar"/>
    <w:uiPriority w:val="99"/>
    <w:unhideWhenUsed/>
    <w:rsid w:val="008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8605D86C36429A11B3880FD3E82D" ma:contentTypeVersion="11" ma:contentTypeDescription="Een nieuw document maken." ma:contentTypeScope="" ma:versionID="61f6fa3de8c8b27fda410f4a016ac6ff">
  <xsd:schema xmlns:xsd="http://www.w3.org/2001/XMLSchema" xmlns:xs="http://www.w3.org/2001/XMLSchema" xmlns:p="http://schemas.microsoft.com/office/2006/metadata/properties" xmlns:ns3="204fe1cf-9394-4736-9248-e90275608272" xmlns:ns4="dfcc1706-2ebc-4f50-a362-9f162e07a9b0" targetNamespace="http://schemas.microsoft.com/office/2006/metadata/properties" ma:root="true" ma:fieldsID="fddb5d6f3a9d85bfc377f01789ec91f9" ns3:_="" ns4:_="">
    <xsd:import namespace="204fe1cf-9394-4736-9248-e90275608272"/>
    <xsd:import namespace="dfcc1706-2ebc-4f50-a362-9f162e07a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e1cf-9394-4736-9248-e9027560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1706-2ebc-4f50-a362-9f162e07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D20AC-F31F-4DD0-A6BA-43C4F485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fe1cf-9394-4736-9248-e90275608272"/>
    <ds:schemaRef ds:uri="dfcc1706-2ebc-4f50-a362-9f162e07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7CA77-4EDA-4899-B184-FA324F511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7C24D-9D4E-4E3C-AAEF-1B0848CD52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Hartman</dc:creator>
  <cp:keywords/>
  <dc:description/>
  <cp:lastModifiedBy>Wout Eshuis</cp:lastModifiedBy>
  <cp:revision>57</cp:revision>
  <dcterms:created xsi:type="dcterms:W3CDTF">2020-04-22T12:58:00Z</dcterms:created>
  <dcterms:modified xsi:type="dcterms:W3CDTF">2020-05-29T09:36:00Z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0x01010086258605D86C36429A11B3880FD3E82D</vt:lpwstr>
  </property>
</Properties>
</file>